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tif" ContentType="image/tiff"/>
  <Override PartName="/word/media/image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3.0 -->
  <w:body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-424815</wp:posOffset>
            </wp:positionV>
            <wp:extent cx="5926455" cy="3503930"/>
            <wp:effectExtent l="0" t="0" r="0" b="0"/>
            <wp:wrapThrough wrapText="bothSides">
              <wp:wrapPolygon>
                <wp:start x="0" y="470"/>
                <wp:lineTo x="0" y="19259"/>
                <wp:lineTo x="19302" y="19259"/>
                <wp:lineTo x="21524" y="19024"/>
                <wp:lineTo x="21524" y="2701"/>
                <wp:lineTo x="18816" y="2231"/>
                <wp:lineTo x="1597" y="470"/>
                <wp:lineTo x="0" y="47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dex_02.pn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5">
                              <a14:imgEffect>
                                <a14:backgroundRemoval b="89039" l="0" r="99840" t="3383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RPr="009A0413" w:rsidP="00777A8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A0413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คู่มือแนวทางปฏิบัติการจัดการ</w:t>
      </w:r>
    </w:p>
    <w:p w:rsidR="00777A83" w:rsidRPr="009A0413" w:rsidP="00777A83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A0413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เรื่องร้องเรียนการทุจริตและประพฤติมิชอบ</w:t>
      </w: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RPr="009A0413" w:rsidP="00777A83">
      <w:pPr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A0413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ของ</w:t>
      </w: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RPr="009A0413" w:rsidP="00777A83">
      <w:pPr>
        <w:contextualSpacing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A0413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เทศบาลตำบลบ้านใหม่</w:t>
      </w: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9A0413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อำเภอเมืองนครราชสีมา</w:t>
      </w:r>
      <w:r w:rsidRPr="009A0413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  <w:r w:rsidRPr="009A0413">
        <w:rPr>
          <w:rFonts w:ascii="TH SarabunIT๙" w:hAnsi="TH SarabunIT๙" w:cs="TH SarabunIT๙" w:hint="cs"/>
          <w:b/>
          <w:bCs/>
          <w:sz w:val="40"/>
          <w:szCs w:val="40"/>
          <w:cs/>
          <w:lang w:bidi="th-TH"/>
        </w:rPr>
        <w:t>จังหวัดนครราชสีมา</w:t>
      </w: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100330</wp:posOffset>
            </wp:positionV>
            <wp:extent cx="5909310" cy="1432560"/>
            <wp:effectExtent l="0" t="0" r="0" b="0"/>
            <wp:wrapThrough wrapText="bothSides">
              <wp:wrapPolygon>
                <wp:start x="5710" y="0"/>
                <wp:lineTo x="2089" y="0"/>
                <wp:lineTo x="975" y="1149"/>
                <wp:lineTo x="975" y="5457"/>
                <wp:lineTo x="2089" y="9191"/>
                <wp:lineTo x="2368" y="9191"/>
                <wp:lineTo x="975" y="10628"/>
                <wp:lineTo x="696" y="15223"/>
                <wp:lineTo x="975" y="18383"/>
                <wp:lineTo x="766" y="19819"/>
                <wp:lineTo x="766" y="20681"/>
                <wp:lineTo x="975" y="21255"/>
                <wp:lineTo x="20611" y="21255"/>
                <wp:lineTo x="20820" y="19532"/>
                <wp:lineTo x="20402" y="18383"/>
                <wp:lineTo x="20750" y="18383"/>
                <wp:lineTo x="20820" y="10915"/>
                <wp:lineTo x="20472" y="9191"/>
                <wp:lineTo x="20890" y="2011"/>
                <wp:lineTo x="20193" y="1149"/>
                <wp:lineTo x="17617" y="0"/>
                <wp:lineTo x="5710" y="0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โลโก้หยุดคอร์รัปชั่น.jpg"/>
                    <pic:cNvPicPr/>
                  </pic:nvPicPr>
                  <pic:blipFill>
                    <a:blip xmlns:r="http://schemas.openxmlformats.org/officeDocument/2006/relationships" r:embed="rId6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RPr="00C64FA2" w:rsidP="00777A8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64FA2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คำนำ</w:t>
      </w: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คู่มือแนวทางการปฏิบัติการจัดการเรื่องร้องเรียนการทุจริตและประพฤติมิชอบของ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เทศบาลตำบลบ้านใหม่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ทำขึ้นเพื่อใช้เป็นเครื่องมือสำคัญในการสร้างการมีส่วนร่วมมือจากทุกภาคีเครือข่ายด้านการป้องกันและปราบปราม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การส่งเสริมและคุ้มครองจริยธรรมบุคลากรทุกระดับ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เป็นแนวทางการดำเนินการจัดการเรื่องร้องเรียนการทุจริตของสำนักงานเทศบาลตำบลบ้านใหม่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การจัดการเรื่องร้องเรียนการทุจริตจำเป็นต้องมีขั้นตอนหรือกระบวนการ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และแนวทางในการปฏิบัติงานที่ชัดเจนและเป็นมาตรฐานเดียวกัน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เพื่อให้การบริหารราชการเป็นไปด้วยความถูกต้อง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ยุติธรรม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ควบคู่กับการพัฒนา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บำบัดทุกข์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บำรุงสุข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ของประชาชนได้อย่างมีประสิทธิภาพ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ด้วยความรวดเร็วและเกิดผลสัมฤทธิ์อย่างเป็นรูปธรรม</w:t>
      </w: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spacing w:after="36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</w:p>
    <w:p w:rsidR="00777A83" w:rsidRPr="00777A83" w:rsidP="00777A83">
      <w:pPr>
        <w:spacing w:after="36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77A83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Pr="00777A83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สารบัญ</w:t>
      </w:r>
    </w:p>
    <w:p w:rsidR="00777A83" w:rsidP="00777A8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F51C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บทที่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Pr="006F51C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F51C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หน้า</w:t>
      </w:r>
    </w:p>
    <w:p w:rsidR="00777A83" w:rsidP="00777A8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แผนผังการจัดการเรื่องร้องเรียนทุจริตและประพฤติมิชอบ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</w:t>
      </w:r>
    </w:p>
    <w:p w:rsidR="00777A83" w:rsidP="00777A8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2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บทนำ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</w:t>
      </w:r>
    </w:p>
    <w:p w:rsidR="00777A83" w:rsidP="00777A8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ระบบการจัดการเรื่องร้องเรียนการทุจริต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3</w:t>
      </w:r>
    </w:p>
    <w:p w:rsidR="00777A83" w:rsidP="00777A8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ขั้นตอนการปฏิบัติงาน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4</w:t>
      </w:r>
    </w:p>
    <w:p w:rsidR="00777A83" w:rsidP="00777A8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5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ช่องทางการรับเรื่องร้องเรียนการทุจริต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5</w:t>
      </w:r>
    </w:p>
    <w:p w:rsidR="00777A83" w:rsidP="00777A8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แบบฟอร์มหนังสือร้องเรียนการทุจริตของข้าราชการ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6</w:t>
      </w: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RPr="006F51C0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P="00777A83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777A83" w:rsidRPr="00777A83" w:rsidP="00777A83">
      <w:pPr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77A83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บทที่</w:t>
      </w:r>
      <w:r w:rsidRPr="00777A8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1</w:t>
      </w:r>
    </w:p>
    <w:p w:rsidR="00777A83" w:rsidRPr="00777A83" w:rsidP="00777A8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77A83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แผนผังการจัดการเรื่องร้องเรียนทุจริตและประพฤติมิชอบ</w:t>
      </w:r>
    </w:p>
    <w:p w:rsidR="00777A83" w:rsidRPr="00D137B6" w:rsidP="00777A83">
      <w:pPr>
        <w:rPr>
          <w:rFonts w:ascii="TH SarabunIT๙" w:hAnsi="TH SarabunIT๙" w:cs="TH SarabunIT๙"/>
          <w:sz w:val="32"/>
          <w:szCs w:val="32"/>
          <w:cs/>
        </w:rPr>
      </w:pPr>
      <w:r w:rsidRPr="002C071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3418205</wp:posOffset>
                </wp:positionH>
                <wp:positionV relativeFrom="paragraph">
                  <wp:posOffset>467995</wp:posOffset>
                </wp:positionV>
                <wp:extent cx="179070" cy="4820285"/>
                <wp:effectExtent l="76200" t="38100" r="49530" b="94615"/>
                <wp:wrapNone/>
                <wp:docPr id="36" name="วงเล็บเหลี่ยมซ้าย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9070" cy="4820285"/>
                        </a:xfrm>
                        <a:prstGeom prst="leftBracket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วงเล็บเหลี่ยมซ้าย 35" o:spid="_x0000_s1025" type="#_x0000_t85" style="width:14.1pt;height:379.55pt;margin-top:36.85pt;margin-left:269.1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704320" adj="67" strokecolor="#ffc000" strokeweight="1.5pt">
                <v:stroke joinstyle="miter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3439160</wp:posOffset>
                </wp:positionH>
                <wp:positionV relativeFrom="paragraph">
                  <wp:posOffset>1696720</wp:posOffset>
                </wp:positionV>
                <wp:extent cx="137795" cy="0"/>
                <wp:effectExtent l="57150" t="38100" r="52705" b="95250"/>
                <wp:wrapNone/>
                <wp:docPr id="58" name="ตัวเชื่อมต่อตรง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3779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58" o:spid="_x0000_s1026" style="mso-width-percent:0;mso-width-relative:margin;mso-wrap-distance-bottom:0;mso-wrap-distance-left:9pt;mso-wrap-distance-right:9pt;mso-wrap-distance-top:0;mso-wrap-style:square;position:absolute;visibility:visible;z-index:251726848" from="270.8pt,133.6pt" to="281.65pt,133.6pt" strokecolor="#ffc000" strokeweight="1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3438525</wp:posOffset>
                </wp:positionH>
                <wp:positionV relativeFrom="paragraph">
                  <wp:posOffset>4039235</wp:posOffset>
                </wp:positionV>
                <wp:extent cx="158750" cy="0"/>
                <wp:effectExtent l="57150" t="38100" r="50800" b="95250"/>
                <wp:wrapNone/>
                <wp:docPr id="59" name="ตัวเชื่อมต่อตรง 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59" o:spid="_x0000_s1027" style="mso-wrap-distance-bottom:0;mso-wrap-distance-left:9pt;mso-wrap-distance-right:9pt;mso-wrap-distance-top:0;mso-wrap-style:square;position:absolute;visibility:visible;z-index:251728896" from="270.75pt,318.05pt" to="283.25pt,318.05pt" strokecolor="#ffc000" strokeweight="1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3441861</wp:posOffset>
                </wp:positionH>
                <wp:positionV relativeFrom="paragraph">
                  <wp:posOffset>2822575</wp:posOffset>
                </wp:positionV>
                <wp:extent cx="158750" cy="0"/>
                <wp:effectExtent l="57150" t="38100" r="50800" b="95250"/>
                <wp:wrapNone/>
                <wp:docPr id="61" name="ตัวเชื่อมต่อตรง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61" o:spid="_x0000_s1028" style="mso-wrap-distance-bottom:0;mso-wrap-distance-left:9pt;mso-wrap-distance-right:9pt;mso-wrap-distance-top:0;mso-wrap-style:square;position:absolute;visibility:visible;z-index:251730944" from="271pt,222.25pt" to="283.5pt,222.25pt" strokecolor="#ffc000" strokeweight="1.5pt">
                <v:stroke joinstyle="miter"/>
              </v:line>
            </w:pict>
          </mc:Fallback>
        </mc:AlternateContent>
      </w:r>
      <w:r w:rsidRPr="002C071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3033802</wp:posOffset>
                </wp:positionH>
                <wp:positionV relativeFrom="paragraph">
                  <wp:posOffset>1011109</wp:posOffset>
                </wp:positionV>
                <wp:extent cx="175260" cy="468630"/>
                <wp:effectExtent l="62865" t="32385" r="0" b="116205"/>
                <wp:wrapNone/>
                <wp:docPr id="57" name="ลูกศรลง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5400000">
                          <a:off x="0" y="0"/>
                          <a:ext cx="175260" cy="46863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29" o:spid="_x0000_s1029" type="#_x0000_t67" style="width:13.8pt;height:36.9pt;margin-top:79.6pt;margin-left:238.9pt;mso-height-percent:0;mso-height-relative:margin;mso-wrap-distance-bottom:0;mso-wrap-distance-left:9pt;mso-wrap-distance-right:9pt;mso-wrap-distance-top:0;mso-wrap-style:square;position:absolute;rotation:90;visibility:visible;v-text-anchor:middle;z-index:251724800" adj="17561" fillcolor="#ffc310" strokecolor="#ffc000" strokeweight="0.5pt">
                <v:fill color2="#fcbd00" rotate="t" colors="0 #ffc746;0.5 #ffc600;1 #e5b600" focus="100%" type="gradient">
                  <o:fill v:ext="view" type="gradientUnscaled"/>
                </v:fill>
              </v:shape>
            </w:pict>
          </mc:Fallback>
        </mc:AlternateContent>
      </w:r>
      <w:r w:rsidRPr="002C071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5904230</wp:posOffset>
                </wp:positionV>
                <wp:extent cx="175260" cy="294005"/>
                <wp:effectExtent l="57150" t="19050" r="34290" b="86995"/>
                <wp:wrapNone/>
                <wp:docPr id="46" name="ลูกศรลง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29400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29" o:spid="_x0000_s1030" type="#_x0000_t67" style="width:13.8pt;height:23.15pt;margin-top:464.9pt;margin-left:103.45pt;mso-height-percent:0;mso-height-relative:margin;mso-wrap-distance-bottom:0;mso-wrap-distance-left:9pt;mso-wrap-distance-right:9pt;mso-wrap-distance-top:0;mso-wrap-style:square;position:absolute;visibility:visible;v-text-anchor:middle;z-index:251712512" adj="15162" fillcolor="#ffc310" strokecolor="#ffc000" strokeweight="0.5pt">
                <v:fill color2="#fcbd00" rotate="t" colors="0 #ffc746;0.5 #ffc600;1 #e5b600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5845336</wp:posOffset>
                </wp:positionV>
                <wp:extent cx="2159000" cy="0"/>
                <wp:effectExtent l="57150" t="38100" r="50800" b="95250"/>
                <wp:wrapNone/>
                <wp:docPr id="52" name="ตัวเชื่อมต่อ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1590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52" o:spid="_x0000_s1031" style="mso-width-percent:0;mso-width-relative:margin;mso-wrap-distance-bottom:0;mso-wrap-distance-left:9pt;mso-wrap-distance-right:9pt;mso-wrap-distance-top:0;mso-wrap-style:square;position:absolute;visibility:visible;z-index:251718656" from="26.3pt,460.25pt" to="196.3pt,460.25pt" strokecolor="#ffc000" strokeweight="1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2469088</wp:posOffset>
                </wp:positionH>
                <wp:positionV relativeFrom="paragraph">
                  <wp:posOffset>5076560</wp:posOffset>
                </wp:positionV>
                <wp:extent cx="0" cy="743803"/>
                <wp:effectExtent l="76200" t="19050" r="76200" b="75565"/>
                <wp:wrapNone/>
                <wp:docPr id="55" name="ตัวเชื่อมต่อตรง 5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4380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5" o:spid="_x0000_s1032" style="mso-height-percent:0;mso-height-relative:margin;mso-wrap-distance-bottom:0;mso-wrap-distance-left:9pt;mso-wrap-distance-right:9pt;mso-wrap-distance-top:0;mso-wrap-style:square;position:absolute;visibility:visible;z-index:251722752" from="194.4pt,399.75pt" to="194.4pt,458.3pt" strokecolor="#ffc000" strokeweight="1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361476</wp:posOffset>
                </wp:positionH>
                <wp:positionV relativeFrom="paragraph">
                  <wp:posOffset>5074285</wp:posOffset>
                </wp:positionV>
                <wp:extent cx="0" cy="743803"/>
                <wp:effectExtent l="76200" t="19050" r="76200" b="75565"/>
                <wp:wrapNone/>
                <wp:docPr id="54" name="ตัวเชื่อมต่อ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0" cy="74380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4" o:spid="_x0000_s1033" style="mso-height-percent:0;mso-height-relative:margin;mso-wrap-distance-bottom:0;mso-wrap-distance-left:9pt;mso-wrap-distance-right:9pt;mso-wrap-distance-top:0;mso-wrap-style:square;position:absolute;visibility:visible;z-index:251720704" from="28.45pt,399.55pt" to="28.45pt,458.1pt" strokecolor="#ffc000" strokeweight="1.5pt">
                <v:stroke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3782221</wp:posOffset>
                </wp:positionV>
                <wp:extent cx="2056765" cy="0"/>
                <wp:effectExtent l="57150" t="38100" r="57785" b="95250"/>
                <wp:wrapNone/>
                <wp:docPr id="50" name="ตัวเชื่อมต่อตรง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205676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ตัวเชื่อมต่อตรง 50" o:spid="_x0000_s1034" style="mso-width-percent:0;mso-width-relative:margin;mso-wrap-distance-bottom:0;mso-wrap-distance-left:9pt;mso-wrap-distance-right:9pt;mso-wrap-distance-top:0;mso-wrap-style:square;position:absolute;visibility:visible;z-index:251716608" from="29.55pt,297.8pt" to="191.5pt,297.8pt" strokecolor="#ffc000" strokeweight="1.5pt">
                <v:stroke joinstyle="miter"/>
              </v:line>
            </w:pict>
          </mc:Fallback>
        </mc:AlternateContent>
      </w:r>
      <w:r w:rsidRPr="002C071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1310185</wp:posOffset>
                </wp:positionH>
                <wp:positionV relativeFrom="paragraph">
                  <wp:posOffset>3259390</wp:posOffset>
                </wp:positionV>
                <wp:extent cx="175260" cy="457200"/>
                <wp:effectExtent l="57150" t="19050" r="34290" b="95250"/>
                <wp:wrapNone/>
                <wp:docPr id="43" name="ลูกศรลง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29" o:spid="_x0000_s1035" type="#_x0000_t67" style="width:13.8pt;height:36pt;margin-top:256.65pt;margin-left:103.15pt;mso-height-percent:0;mso-height-relative:margin;mso-wrap-distance-bottom:0;mso-wrap-distance-left:9pt;mso-wrap-distance-right:9pt;mso-wrap-distance-top:0;mso-wrap-style:square;position:absolute;visibility:visible;v-text-anchor:middle;z-index:251708416" adj="17460" fillcolor="#ffc310" strokecolor="#ffc000" strokeweight="0.5pt">
                <v:fill color2="#fcbd00" rotate="t" colors="0 #ffc746;0.5 #ffc600;1 #e5b600" focus="100%" type="gradient">
                  <o:fill v:ext="view" type="gradientUnscaled"/>
                </v:fill>
              </v:shape>
            </w:pict>
          </mc:Fallback>
        </mc:AlternateContent>
      </w:r>
      <w:r w:rsidRPr="002C071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3814606</wp:posOffset>
                </wp:positionV>
                <wp:extent cx="175260" cy="375285"/>
                <wp:effectExtent l="57150" t="19050" r="72390" b="100965"/>
                <wp:wrapNone/>
                <wp:docPr id="44" name="ลูกศรลง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37528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29" o:spid="_x0000_s1036" type="#_x0000_t67" style="width:13.8pt;height:29.55pt;margin-top:300.35pt;margin-left:26.3pt;mso-height-percent:0;mso-height-relative:margin;mso-wrap-distance-bottom:0;mso-wrap-distance-left:9pt;mso-wrap-distance-right:9pt;mso-wrap-distance-top:0;mso-wrap-style:square;position:absolute;visibility:visible;v-text-anchor:middle;z-index:251710464" adj="16556" fillcolor="#ffc310" strokecolor="#ffc000" strokeweight="0.5pt">
                <v:fill color2="#fcbd00" rotate="t" colors="0 #ffc746;0.5 #ffc600;1 #e5b600" focus="100%" type="gradient">
                  <o:fill v:ext="view" type="gradientUnscaled"/>
                </v:fill>
              </v:shape>
            </w:pict>
          </mc:Fallback>
        </mc:AlternateContent>
      </w:r>
      <w:r w:rsidRPr="002C071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3815241</wp:posOffset>
                </wp:positionV>
                <wp:extent cx="173990" cy="382270"/>
                <wp:effectExtent l="57150" t="19050" r="73660" b="93980"/>
                <wp:wrapNone/>
                <wp:docPr id="48" name="ลูกศรลง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3990" cy="38227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29" o:spid="_x0000_s1037" type="#_x0000_t67" style="width:13.7pt;height:30.1pt;margin-top:300.4pt;margin-left:181.05pt;mso-height-percent:0;mso-height-relative:margin;mso-wrap-distance-bottom:0;mso-wrap-distance-left:9pt;mso-wrap-distance-right:9pt;mso-wrap-distance-top:0;mso-wrap-style:square;position:absolute;visibility:visible;v-text-anchor:middle;z-index:251714560" adj="16684" fillcolor="#ffc310" strokecolor="#ffc000" strokeweight="0.5pt">
                <v:fill color2="#fcbd00" rotate="t" colors="0 #ffc746;0.5 #ffc600;1 #e5b600" focus="100%" type="gradient">
                  <o:fill v:ext="view" type="gradientUnscaled"/>
                </v:fill>
              </v:shape>
            </w:pict>
          </mc:Fallback>
        </mc:AlternateContent>
      </w:r>
      <w:r w:rsidRPr="002C0711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1861981</wp:posOffset>
                </wp:positionV>
                <wp:extent cx="175260" cy="468630"/>
                <wp:effectExtent l="57150" t="19050" r="34290" b="102870"/>
                <wp:wrapNone/>
                <wp:docPr id="30" name="ลูกศรลง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75260" cy="46863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29" o:spid="_x0000_s1038" type="#_x0000_t67" style="width:13.8pt;height:36.9pt;margin-top:146.6pt;margin-left:103.3pt;mso-height-percent:0;mso-height-relative:margin;mso-wrap-distance-bottom:0;mso-wrap-distance-left:9pt;mso-wrap-distance-right:9pt;mso-wrap-distance-top:0;mso-wrap-style:square;position:absolute;visibility:visible;v-text-anchor:middle;z-index:251706368" adj="17561" fillcolor="#ffc310" strokecolor="#ffc000" strokeweight="0.5pt">
                <v:fill color2="#fcbd00" rotate="t" colors="0 #ffc746;0.5 #ffc600;1 #e5b600" focus="100%" type="gradient">
                  <o:fill v:ext="view" type="gradientUnscaled"/>
                </v:fill>
              </v:shape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3640455</wp:posOffset>
                </wp:positionH>
                <wp:positionV relativeFrom="paragraph">
                  <wp:posOffset>257810</wp:posOffset>
                </wp:positionV>
                <wp:extent cx="2447925" cy="400050"/>
                <wp:effectExtent l="0" t="0" r="0" b="31115"/>
                <wp:wrapNone/>
                <wp:docPr id="21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7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Pr="00D137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ร้องเรียนด้วยตัวเอง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สำนักปลัดเทศบาล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39" type="#_x0000_t202" style="width:192.75pt;height:31.5pt;margin-top:20.3pt;margin-left:286.65pt;mso-wrap-distance-bottom:0;mso-wrap-distance-left:9pt;mso-wrap-distance-right:9pt;mso-wrap-distance-top:0;mso-wrap-style:square;position:absolute;visibility:visible;v-text-anchor:top;z-index:251665408" filled="f" stroked="f" strokeweight="0.5pt">
                <v:textbox style="mso-fit-shape-to-text:t">
                  <w:txbxContent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Pr="00D137B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ร้องเรียนด้วยตัวเอง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ณ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สำนักปลัดเทศบาล</w:t>
                      </w:r>
                    </w:p>
                  </w:txbxContent>
                </v:textbox>
              </v:shape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3631896</wp:posOffset>
                </wp:positionH>
                <wp:positionV relativeFrom="paragraph">
                  <wp:posOffset>101600</wp:posOffset>
                </wp:positionV>
                <wp:extent cx="2447925" cy="775970"/>
                <wp:effectExtent l="133350" t="114300" r="161925" b="157480"/>
                <wp:wrapNone/>
                <wp:docPr id="20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47925" cy="7759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9" o:spid="_x0000_s1040" style="width:192.75pt;height:61.1pt;margin-top:8pt;margin-left:286pt;mso-wrap-distance-bottom:0;mso-wrap-distance-left:9pt;mso-wrap-distance-right:9pt;mso-wrap-distance-top:0;mso-wrap-style:square;position:absolute;visibility:visible;v-text-anchor:middle;z-index:251663360" arcsize="10923f" fillcolor="#ffd555" stroked="f" strokeweight="0.5pt">
                <v:fill color2="#ffcc31" rotate="t" colors="0 #ffdd9c;0.5 #ffd78e;1 #ffd479" focus="100%" type="gradient">
                  <o:fill v:ext="view" type="gradientUnscaled"/>
                </v:fill>
                <v:stroke joinstyle="miter"/>
                <v:shadow on="t" color="black" offset="0,1pt"/>
              </v:roundrect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373380</wp:posOffset>
                </wp:positionH>
                <wp:positionV relativeFrom="paragraph">
                  <wp:posOffset>6377636</wp:posOffset>
                </wp:positionV>
                <wp:extent cx="2296851" cy="540689"/>
                <wp:effectExtent l="0" t="0" r="0" b="31115"/>
                <wp:wrapNone/>
                <wp:docPr id="41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96851" cy="5406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A83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สิ้นสุดการดำเนินการ</w:t>
                            </w:r>
                          </w:p>
                          <w:p w:rsidR="00777A83" w:rsidRPr="00827E2F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รายงานผลให้ผู้ร้องเรียนทราบ</w:t>
                            </w:r>
                          </w:p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5" o:spid="_x0000_s1041" type="#_x0000_t202" style="width:180.85pt;height:42.55pt;margin-top:502.2pt;margin-left:29.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2272" filled="f" stroked="f" strokeweight="0.5pt">
                <v:textbox>
                  <w:txbxContent>
                    <w:p w:rsidR="00777A83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สิ้นสุดการดำเนินการ</w:t>
                      </w:r>
                    </w:p>
                    <w:p w:rsidR="00777A83" w:rsidRPr="00827E2F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รายงานผลให้ผู้ร้องเรียนทราบ</w:t>
                      </w:r>
                    </w:p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1599565</wp:posOffset>
                </wp:positionH>
                <wp:positionV relativeFrom="paragraph">
                  <wp:posOffset>4294201</wp:posOffset>
                </wp:positionV>
                <wp:extent cx="1582310" cy="752116"/>
                <wp:effectExtent l="0" t="0" r="0" b="29210"/>
                <wp:wrapNone/>
                <wp:docPr id="40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2310" cy="752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A83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ไม่</w:t>
                            </w:r>
                            <w:r w:rsidRPr="00827E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ยุติเรื่องแจ้งผู้ร้องเรียน</w:t>
                            </w:r>
                            <w:r w:rsidRPr="00827E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</w:rPr>
                              <w:t>/</w:t>
                            </w:r>
                            <w:r w:rsidRPr="00827E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ร้องทุกข์ทราบ</w:t>
                            </w:r>
                          </w:p>
                          <w:p w:rsidR="00777A83" w:rsidRPr="00827E2F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(15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124.6pt;height:59.2pt;margin-top:338.15pt;margin-left:125.9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700224" filled="f" stroked="f" strokeweight="0.5pt">
                <v:textbox>
                  <w:txbxContent>
                    <w:p w:rsidR="00777A83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ไม่</w:t>
                      </w:r>
                      <w:r w:rsidRPr="00827E2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ยุติเรื่องแจ้งผู้ร้องเรียน</w:t>
                      </w:r>
                      <w:r w:rsidRPr="00827E2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</w:rPr>
                        <w:t>/</w:t>
                      </w:r>
                      <w:r w:rsidRPr="00827E2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ร้องทุกข์ทราบ</w:t>
                      </w:r>
                    </w:p>
                    <w:p w:rsidR="00777A83" w:rsidRPr="00827E2F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</w:rPr>
                        <w:t xml:space="preserve">(15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4303091</wp:posOffset>
                </wp:positionV>
                <wp:extent cx="1582310" cy="752116"/>
                <wp:effectExtent l="0" t="0" r="0" b="29210"/>
                <wp:wrapNone/>
                <wp:docPr id="39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82310" cy="752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A83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827E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ยุติเรื่องแจ้งผู้ร้องเรียน</w:t>
                            </w:r>
                            <w:r w:rsidRPr="00827E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</w:rPr>
                              <w:t>/</w:t>
                            </w:r>
                            <w:r w:rsidRPr="00827E2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ร้องทุกข์ทราบ</w:t>
                            </w:r>
                          </w:p>
                          <w:p w:rsidR="00777A83" w:rsidRPr="00827E2F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(15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width:124.6pt;height:59.2pt;margin-top:338.85pt;margin-left:-30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8176" filled="f" stroked="f" strokeweight="0.5pt">
                <v:textbox>
                  <w:txbxContent>
                    <w:p w:rsidR="00777A83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</w:rPr>
                      </w:pPr>
                      <w:r w:rsidRPr="00827E2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ยุติเรื่องแจ้งผู้ร้องเรียน</w:t>
                      </w:r>
                      <w:r w:rsidRPr="00827E2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</w:rPr>
                        <w:t>/</w:t>
                      </w:r>
                      <w:r w:rsidRPr="00827E2F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ร้องทุกข์ทราบ</w:t>
                      </w:r>
                    </w:p>
                    <w:p w:rsidR="00777A83" w:rsidRPr="00827E2F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</w:rPr>
                        <w:t xml:space="preserve">(15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376555</wp:posOffset>
                </wp:positionH>
                <wp:positionV relativeFrom="paragraph">
                  <wp:posOffset>2504744</wp:posOffset>
                </wp:positionV>
                <wp:extent cx="2098675" cy="619760"/>
                <wp:effectExtent l="0" t="0" r="0" b="27940"/>
                <wp:wrapNone/>
                <wp:docPr id="38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867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ประสานงานหน่วยงานที่รับผิดชอบดำเนินการตรวจสอบข้อเท็จจริง</w:t>
                            </w:r>
                          </w:p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width:165.25pt;height:48.8pt;margin-top:197.2pt;margin-left:29.6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96128" filled="f" stroked="f" strokeweight="0.5pt">
                <v:textbox>
                  <w:txbxContent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  <w:cs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ประสานงานหน่วยงานที่รับผิดชอบดำเนินการตรวจสอบข้อเท็จจริง</w:t>
                      </w:r>
                    </w:p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3800475</wp:posOffset>
                </wp:positionH>
                <wp:positionV relativeFrom="paragraph">
                  <wp:posOffset>4867606</wp:posOffset>
                </wp:positionV>
                <wp:extent cx="2098675" cy="858520"/>
                <wp:effectExtent l="0" t="0" r="0" b="36830"/>
                <wp:wrapNone/>
                <wp:docPr id="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8675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A83" w:rsidRPr="001E483C" w:rsidP="00777A8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s/>
                                <w:lang w:val="en-US"/>
                              </w:rPr>
                            </w:pPr>
                            <w:r w:rsidRPr="001E483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5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</w:rPr>
                              <w:t xml:space="preserve">. 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bidi="th-TH"/>
                              </w:rPr>
                              <w:t>ร้องเรียนผ่าน</w:t>
                            </w:r>
                            <w:r w:rsidRPr="001E483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bidi="th-TH"/>
                              </w:rPr>
                              <w:t>ทาง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 w:bidi="th-TH"/>
                              </w:rPr>
                              <w:t>ไปรษณีย์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 w:bidi="th-TH"/>
                              </w:rPr>
                              <w:t>ถึงสำนักงานเทศบาลตำบลบ้านใหม่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 w:bidi="th-TH"/>
                              </w:rPr>
                              <w:t>เลขที่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 xml:space="preserve"> 446 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 w:bidi="th-TH"/>
                              </w:rPr>
                              <w:t>หมู่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 xml:space="preserve"> 5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 xml:space="preserve">   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 w:bidi="th-TH"/>
                              </w:rPr>
                              <w:t>ต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>.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 w:bidi="th-TH"/>
                              </w:rPr>
                              <w:t>บ้านใหม่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 xml:space="preserve">  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 w:bidi="th-TH"/>
                              </w:rPr>
                              <w:t>อ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>.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 w:bidi="th-TH"/>
                              </w:rPr>
                              <w:t>เมืองนครราชสีมา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 xml:space="preserve">             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 xml:space="preserve"> 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 w:bidi="th-TH"/>
                              </w:rPr>
                              <w:t>จ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>.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 w:bidi="th-TH"/>
                              </w:rPr>
                              <w:t>นครราชสีมา</w:t>
                            </w:r>
                            <w:r w:rsidRPr="001E483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cs/>
                                <w:lang w:val="en-US"/>
                              </w:rPr>
                              <w:t xml:space="preserve"> 30000</w:t>
                            </w:r>
                          </w:p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width:165.25pt;height:67.6pt;margin-top:383.3pt;margin-left:299.2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81792" filled="f" stroked="f" strokeweight="0.5pt">
                <v:textbox>
                  <w:txbxContent>
                    <w:p w:rsidR="00777A83" w:rsidRPr="001E483C" w:rsidP="00777A83">
                      <w:pPr>
                        <w:pStyle w:val="NormalWeb"/>
                        <w:spacing w:before="0" w:beforeAutospacing="0" w:after="0" w:afterAutospacing="0"/>
                        <w:rPr>
                          <w:cs/>
                          <w:lang w:val="en-US"/>
                        </w:rPr>
                      </w:pPr>
                      <w:r w:rsidRPr="001E483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</w:rPr>
                        <w:t>5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</w:rPr>
                        <w:t xml:space="preserve">. 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bidi="th-TH"/>
                        </w:rPr>
                        <w:t>ร้องเรียนผ่าน</w:t>
                      </w:r>
                      <w:r w:rsidRPr="001E483C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cs/>
                          <w:lang w:bidi="th-TH"/>
                        </w:rPr>
                        <w:t>ทาง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 w:bidi="th-TH"/>
                        </w:rPr>
                        <w:t>ไปรษณีย์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 xml:space="preserve"> 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 w:bidi="th-TH"/>
                        </w:rPr>
                        <w:t>ถึงสำนักงานเทศบาลตำบลบ้านใหม่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 xml:space="preserve"> 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 w:bidi="th-TH"/>
                        </w:rPr>
                        <w:t>เลขที่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 xml:space="preserve"> 446 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 w:bidi="th-TH"/>
                        </w:rPr>
                        <w:t>หมู่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 xml:space="preserve"> 5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 xml:space="preserve">   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 w:bidi="th-TH"/>
                        </w:rPr>
                        <w:t>ต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>.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 w:bidi="th-TH"/>
                        </w:rPr>
                        <w:t>บ้านใหม่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 xml:space="preserve">  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 w:bidi="th-TH"/>
                        </w:rPr>
                        <w:t>อ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>.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 w:bidi="th-TH"/>
                        </w:rPr>
                        <w:t>เมืองนครราชสีมา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 xml:space="preserve">             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 xml:space="preserve"> 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 w:bidi="th-TH"/>
                        </w:rPr>
                        <w:t>จ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>.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 w:bidi="th-TH"/>
                        </w:rPr>
                        <w:t>นครราชสีมา</w:t>
                      </w:r>
                      <w:r w:rsidRPr="001E483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cs/>
                          <w:lang w:val="en-US"/>
                        </w:rPr>
                        <w:t xml:space="preserve"> 30000</w:t>
                      </w:r>
                    </w:p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</w:p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3707434</wp:posOffset>
                </wp:positionH>
                <wp:positionV relativeFrom="paragraph">
                  <wp:posOffset>3771265</wp:posOffset>
                </wp:positionV>
                <wp:extent cx="2098675" cy="619760"/>
                <wp:effectExtent l="0" t="0" r="0" b="27940"/>
                <wp:wrapNone/>
                <wp:docPr id="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867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ร้องเรียนผ่าน</w:t>
                            </w:r>
                            <w:r w:rsidRPr="00D137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ทาง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Facebook</w:t>
                            </w:r>
                          </w:p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  <w:cs/>
                                <w:lang w:val="en-US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เทศบาลตำบลบ้านใหม่</w:t>
                            </w:r>
                          </w:p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width:165.25pt;height:48.8pt;margin-top:296.95pt;margin-left:291.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9744" filled="f" stroked="f" strokeweight="0.5pt">
                <v:textbox>
                  <w:txbxContent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4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ร้องเรียนผ่าน</w:t>
                      </w:r>
                      <w:r w:rsidRPr="00D137B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ทาง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Facebook</w:t>
                      </w:r>
                    </w:p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  <w:cs/>
                          <w:lang w:val="en-U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val="en-US" w:bidi="th-TH"/>
                        </w:rPr>
                        <w:t>เทศบาลตำบลบ้านใหม่</w:t>
                      </w:r>
                    </w:p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3700145</wp:posOffset>
                </wp:positionH>
                <wp:positionV relativeFrom="paragraph">
                  <wp:posOffset>2505406</wp:posOffset>
                </wp:positionV>
                <wp:extent cx="2098675" cy="619760"/>
                <wp:effectExtent l="0" t="0" r="0" b="27940"/>
                <wp:wrapNone/>
                <wp:docPr id="26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9867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3.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ร้องเรียนผ่าน</w:t>
                            </w:r>
                            <w:r w:rsidRPr="00D137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ทางโทรศัพท์</w:t>
                            </w:r>
                            <w:r w:rsidRPr="00D137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 w:rsidRPr="00D137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>0-4428-2783</w:t>
                            </w:r>
                          </w:p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width:165.25pt;height:48.8pt;margin-top:197.3pt;margin-left:291.3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7696" filled="f" stroked="f" strokeweight="0.5pt">
                <v:textbox>
                  <w:txbxContent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 xml:space="preserve">3.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ร้องเรียนผ่าน</w:t>
                      </w:r>
                      <w:r w:rsidRPr="00D137B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ทางโทรศัพท์</w:t>
                      </w:r>
                      <w:r w:rsidRPr="00D137B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 w:rsidRPr="00D137B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>0-4428-2783</w:t>
                      </w:r>
                    </w:p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1392251</wp:posOffset>
                </wp:positionV>
                <wp:extent cx="2447925" cy="707390"/>
                <wp:effectExtent l="0" t="0" r="0" b="31115"/>
                <wp:wrapNone/>
                <wp:docPr id="27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7925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2.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ร้องเรียนผ่านทางเว็บไซต์</w:t>
                            </w:r>
                            <w:r w:rsidRPr="00D137B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  <w:t>www.tambonbanmai.go.th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48" type="#_x0000_t202" style="width:192.75pt;height:55.7pt;margin-top:109.65pt;margin-left:287.85pt;mso-wrap-distance-bottom:0;mso-wrap-distance-left:9pt;mso-wrap-distance-right:9pt;mso-wrap-distance-top:0;mso-wrap-style:square;position:absolute;visibility:visible;v-text-anchor:top;z-index:251675648" filled="f" stroked="f" strokeweight="0.5pt">
                <v:textbox style="mso-fit-shape-to-text:t">
                  <w:txbxContent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</w:rPr>
                        <w:t xml:space="preserve">2.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ร้องเรียนผ่านทางเว็บไซต์</w:t>
                      </w:r>
                      <w:r w:rsidRPr="00D137B6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  <w:t>www.tambonbanmai.go.th</w:t>
                      </w:r>
                    </w:p>
                  </w:txbxContent>
                </v:textbox>
              </v:shape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4241469</wp:posOffset>
                </wp:positionV>
                <wp:extent cx="1574165" cy="775970"/>
                <wp:effectExtent l="114300" t="114300" r="140335" b="157480"/>
                <wp:wrapNone/>
                <wp:docPr id="35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4165" cy="7759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9" o:spid="_x0000_s1049" style="width:123.95pt;height:61.1pt;margin-top:333.95pt;margin-left:126pt;mso-width-percent:0;mso-width-relative:margin;mso-wrap-distance-bottom:0;mso-wrap-distance-left:9pt;mso-wrap-distance-right:9pt;mso-wrap-distance-top:0;mso-wrap-style:square;position:absolute;visibility:visible;v-text-anchor:middle;z-index:251692032" arcsize="10923f" fillcolor="#ffd555" stroked="f" strokeweight="0.5pt">
                <v:fill color2="#ffcc31" rotate="t" colors="0 #ffdd9c;0.5 #ffd78e;1 #ffd479" focus="100%" type="gradient">
                  <o:fill v:ext="view" type="gradientUnscaled"/>
                </v:fill>
                <v:stroke joinstyle="miter"/>
                <v:shadow on="t" color="black" offset="0,1pt"/>
              </v:roundrect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4240861</wp:posOffset>
                </wp:positionV>
                <wp:extent cx="1574165" cy="775970"/>
                <wp:effectExtent l="114300" t="114300" r="140335" b="157480"/>
                <wp:wrapNone/>
                <wp:docPr id="34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4165" cy="7759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สี่เหลี่ยมผืนผ้ามุมมน 19" o:spid="_x0000_s1050" style="width:123.95pt;height:61.1pt;margin-top:333.95pt;margin-left:-30.6pt;mso-width-percent:0;mso-width-relative:margin;mso-wrap-distance-bottom:0;mso-wrap-distance-left:9pt;mso-wrap-distance-right:9pt;mso-wrap-distance-top:0;mso-wrap-style:square;position:absolute;visibility:visible;v-text-anchor:middle;z-index:251689984" arcsize="10923f" fillcolor="#ffd555" stroked="f" strokeweight="0.5pt">
                <v:fill color2="#ffcc31" rotate="t" colors="0 #ffdd9c;0.5 #ffd78e;1 #ffd479" focus="100%" type="gradient">
                  <o:fill v:ext="view" type="gradientUnscaled"/>
                </v:fill>
                <v:stroke joinstyle="miter"/>
                <v:shadow on="t" color="black" offset="0,1pt"/>
              </v:roundrect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6298261</wp:posOffset>
                </wp:positionV>
                <wp:extent cx="2710815" cy="648335"/>
                <wp:effectExtent l="133350" t="114300" r="146685" b="151765"/>
                <wp:wrapNone/>
                <wp:docPr id="37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10815" cy="64833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9" o:spid="_x0000_s1051" style="width:213.45pt;height:51.05pt;margin-top:495.95pt;margin-left:8.1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94080" arcsize="10923f" fillcolor="#ffd555" stroked="f" strokeweight="0.5pt">
                <v:fill color2="#ffcc31" rotate="t" colors="0 #ffdd9c;0.5 #ffd78e;1 #ffd479" focus="100%" type="gradient">
                  <o:fill v:ext="view" type="gradientUnscaled"/>
                </v:fill>
                <v:stroke joinstyle="miter"/>
                <v:shadow on="t" color="black" offset="0,1pt"/>
              </v:roundrect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221284</wp:posOffset>
                </wp:positionH>
                <wp:positionV relativeFrom="paragraph">
                  <wp:posOffset>2404110</wp:posOffset>
                </wp:positionV>
                <wp:extent cx="2447925" cy="775970"/>
                <wp:effectExtent l="133350" t="114300" r="161925" b="157480"/>
                <wp:wrapNone/>
                <wp:docPr id="24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47925" cy="7759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9" o:spid="_x0000_s1052" style="width:192.75pt;height:61.1pt;margin-top:189.3pt;margin-left:17.4pt;mso-wrap-distance-bottom:0;mso-wrap-distance-left:9pt;mso-wrap-distance-right:9pt;mso-wrap-distance-top:0;mso-wrap-style:square;position:absolute;visibility:visible;v-text-anchor:middle;z-index:251687936" arcsize="10923f" fillcolor="#ffd555" stroked="f" strokeweight="0.5pt">
                <v:fill color2="#ffcc31" rotate="t" colors="0 #ffdd9c;0.5 #ffd78e;1 #ffd479" focus="100%" type="gradient">
                  <o:fill v:ext="view" type="gradientUnscaled"/>
                </v:fill>
                <v:stroke joinstyle="miter"/>
                <v:shadow on="t" color="black" offset="0,1pt"/>
              </v:roundrect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856946</wp:posOffset>
                </wp:positionV>
                <wp:extent cx="2447925" cy="400050"/>
                <wp:effectExtent l="0" t="0" r="0" b="29845"/>
                <wp:wrapNone/>
                <wp:docPr id="12" name="TextBox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479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7A83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ศูนย์ปฏิบัติการต่อต้านการทุจริตฯ</w:t>
                            </w:r>
                          </w:p>
                          <w:p w:rsidR="00777A83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สำนักงานเทศบาลตำบลบ้านใหม่</w:t>
                            </w:r>
                          </w:p>
                          <w:p w:rsidR="00777A83" w:rsidRPr="00D137B6" w:rsidP="00777A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dark1"/>
                                <w:kern w:val="2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รับเรื่องร้องเรียน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width:192.75pt;height:31.5pt;margin-top:67.5pt;margin-left:17.55pt;mso-wrap-distance-bottom:0;mso-wrap-distance-left:9pt;mso-wrap-distance-right:9pt;mso-wrap-distance-top:0;mso-wrap-style:square;position:absolute;visibility:visible;v-text-anchor:top;z-index:251685888" filled="f" stroked="f" strokeweight="0.5pt">
                <v:textbox style="mso-fit-shape-to-text:t">
                  <w:txbxContent>
                    <w:p w:rsidR="00777A83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ศูนย์ปฏิบัติการต่อต้านการทุจริตฯ</w:t>
                      </w:r>
                    </w:p>
                    <w:p w:rsidR="00777A83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สำนักงานเทศบาลตำบลบ้านใหม่</w:t>
                      </w:r>
                    </w:p>
                    <w:p w:rsidR="00777A83" w:rsidRPr="00D137B6" w:rsidP="00777A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dark1"/>
                          <w:kern w:val="24"/>
                          <w:sz w:val="32"/>
                          <w:szCs w:val="32"/>
                          <w:cs/>
                          <w:lang w:bidi="th-TH"/>
                        </w:rPr>
                        <w:t>รับเรื่องร้องเรียน</w:t>
                      </w:r>
                    </w:p>
                  </w:txbxContent>
                </v:textbox>
              </v:shape>
            </w:pict>
          </mc:Fallback>
        </mc:AlternateContent>
      </w:r>
      <w:r w:rsidRPr="006F51C0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647065</wp:posOffset>
                </wp:positionV>
                <wp:extent cx="2703195" cy="1122045"/>
                <wp:effectExtent l="133350" t="133350" r="154305" b="173355"/>
                <wp:wrapNone/>
                <wp:docPr id="7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03195" cy="112204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54" style="width:212.85pt;height:88.35pt;margin-top:50.95pt;margin-left:5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251683840" arcsize="10923f" fillcolor="#ffd555" stroked="f" strokeweight="0.5pt">
                <v:fill color2="#ffcc31" rotate="t" colors="0 #ffdd9c;0.5 #ffd78e;1 #ffd479" focus="100%" type="gradient">
                  <o:fill v:ext="view" type="gradientUnscaled"/>
                </v:fill>
                <v:stroke joinstyle="miter"/>
                <v:shadow on="t" color="black" offset="0,1pt"/>
              </v:roundrect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3632835</wp:posOffset>
                </wp:positionV>
                <wp:extent cx="2447925" cy="775970"/>
                <wp:effectExtent l="133350" t="114300" r="161925" b="157480"/>
                <wp:wrapNone/>
                <wp:docPr id="3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47925" cy="7759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9" o:spid="_x0000_s1055" style="width:192.75pt;height:61.1pt;margin-top:286.05pt;margin-left:287.95pt;mso-wrap-distance-bottom:0;mso-wrap-distance-left:9pt;mso-wrap-distance-right:9pt;mso-wrap-distance-top:0;mso-wrap-style:square;position:absolute;visibility:visible;v-text-anchor:middle;z-index:251671552" arcsize="10923f" fillcolor="#ffd555" stroked="f" strokeweight="0.5pt">
                <v:fill color2="#ffcc31" rotate="t" colors="0 #ffdd9c;0.5 #ffd78e;1 #ffd479" focus="100%" type="gradient">
                  <o:fill v:ext="view" type="gradientUnscaled"/>
                </v:fill>
                <v:stroke joinstyle="miter"/>
                <v:shadow on="t" color="black" offset="0,1pt"/>
              </v:roundrect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3656965</wp:posOffset>
                </wp:positionH>
                <wp:positionV relativeFrom="paragraph">
                  <wp:posOffset>2411095</wp:posOffset>
                </wp:positionV>
                <wp:extent cx="2447925" cy="775970"/>
                <wp:effectExtent l="133350" t="114300" r="161925" b="157480"/>
                <wp:wrapNone/>
                <wp:docPr id="1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47925" cy="7759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9" o:spid="_x0000_s1056" style="width:192.75pt;height:61.1pt;margin-top:189.85pt;margin-left:287.95pt;mso-wrap-distance-bottom:0;mso-wrap-distance-left:9pt;mso-wrap-distance-right:9pt;mso-wrap-distance-top:0;mso-wrap-style:square;position:absolute;visibility:visible;v-text-anchor:middle;z-index:251669504" arcsize="10923f" fillcolor="#ffd555" stroked="f" strokeweight="0.5pt">
                <v:fill color2="#ffcc31" rotate="t" colors="0 #ffdd9c;0.5 #ffd78e;1 #ffd479" focus="100%" type="gradient">
                  <o:fill v:ext="view" type="gradientUnscaled"/>
                </v:fill>
                <v:stroke joinstyle="miter"/>
                <v:shadow on="t" color="black" offset="0,1pt"/>
              </v:roundrect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1245235</wp:posOffset>
                </wp:positionV>
                <wp:extent cx="2447925" cy="775970"/>
                <wp:effectExtent l="133350" t="114300" r="161925" b="157480"/>
                <wp:wrapNone/>
                <wp:docPr id="4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47925" cy="77597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9" o:spid="_x0000_s1057" style="width:192.75pt;height:61.1pt;margin-top:98.05pt;margin-left:285.45pt;mso-wrap-distance-bottom:0;mso-wrap-distance-left:9pt;mso-wrap-distance-right:9pt;mso-wrap-distance-top:0;mso-wrap-style:square;position:absolute;visibility:visible;v-text-anchor:middle;z-index:251667456" arcsize="10923f" fillcolor="#ffd555" stroked="f" strokeweight="0.5pt">
                <v:fill color2="#ffcc31" rotate="t" colors="0 #ffdd9c;0.5 #ffd78e;1 #ffd479" focus="100%" type="gradient">
                  <o:fill v:ext="view" type="gradientUnscaled"/>
                </v:fill>
                <v:stroke joinstyle="miter"/>
                <v:shadow on="t" color="black" offset="0,1pt"/>
              </v:roundrect>
            </w:pict>
          </mc:Fallback>
        </mc:AlternateContent>
      </w:r>
      <w:r w:rsidRPr="00D137B6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3673365</wp:posOffset>
                </wp:positionH>
                <wp:positionV relativeFrom="paragraph">
                  <wp:posOffset>4873597</wp:posOffset>
                </wp:positionV>
                <wp:extent cx="2448272" cy="776119"/>
                <wp:effectExtent l="133350" t="114300" r="161925" b="157480"/>
                <wp:wrapNone/>
                <wp:docPr id="8" name="สี่เหลี่ยมผืนผ้า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48272" cy="776119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sx="100000" sy="100000" kx="0" ky="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9" o:spid="_x0000_s1058" style="width:192.8pt;height:61.1pt;margin-top:383.75pt;margin-left:289.25pt;mso-wrap-distance-bottom:0;mso-wrap-distance-left:9pt;mso-wrap-distance-right:9pt;mso-wrap-distance-top:0;mso-wrap-style:square;position:absolute;visibility:visible;v-text-anchor:middle;z-index:251673600" arcsize="10923f" fillcolor="#ffd555" stroked="f" strokeweight="0.5pt">
                <v:fill color2="#ffcc31" rotate="t" colors="0 #ffdd9c;0.5 #ffd78e;1 #ffd479" focus="100%" type="gradient">
                  <o:fill v:ext="view" type="gradientUnscaled"/>
                </v:fill>
                <v:stroke joinstyle="miter"/>
                <v:shadow on="t" color="black" offset="0,1pt"/>
              </v:roundrect>
            </w:pict>
          </mc:Fallback>
        </mc:AlternateContent>
      </w: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77A83" w:rsidRPr="0036144B" w:rsidP="00777A83">
      <w:pPr>
        <w:tabs>
          <w:tab w:val="center" w:pos="4513"/>
          <w:tab w:val="left" w:pos="604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6144B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บทที่</w:t>
      </w:r>
      <w:r w:rsidRPr="003614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 </w:t>
      </w:r>
    </w:p>
    <w:p w:rsidR="00777A83" w:rsidRPr="0036144B" w:rsidP="00777A8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14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2.1  </w:t>
      </w:r>
      <w:r w:rsidRPr="0036144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หลักการและเหตุผล</w:t>
      </w: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สำนักงานเทศบาลตำบลบ้านใหม่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มีบทบาทหน้าที่ในการกำหนดทิศทาง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างรอบการดำเนินงานป้องกันและปราบปรามการทุจริตและประพฤติมิชอบการส่งเสริมและคุ้มครองจริยธรรมของ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ให้สอดคล้องกับยุทธศาสตร์ชาติว่าด้วยการป้องกันและปราบปรามการทุจริต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ใช้เป็นเครื่องมือสำคัญในการสร้างการมีส่วนร่วมจากทุกภาคีเครือข่ายด้านการป้องกันและปราบปราม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การส่งเสริมและคุ้มครองจริยธรรมบุคลากรสำนักงานเทศบาลตำบลบ้านใหม่</w:t>
      </w:r>
    </w:p>
    <w:p w:rsidR="00777A83" w:rsidP="00777A83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นอกจากนี้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ยังมีหน้าที่สำคัญในการรับแจ้งเบาะแสและเรื่องร้องเรียน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ประสาน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ติดตาม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หน่วยงานที่เกี่ยวข้องกับการจัดการเรื่องร้องเรียนการทุจริตและประพฤติมิชอบ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จากช่องทางการร้องเรียนของเทศบาลตำบลบ้านใหม่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ช่องทาง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</w:t>
      </w:r>
    </w:p>
    <w:p w:rsidR="00777A83" w:rsidP="00777A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ช่องทางที่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สำนักปลัดเทศบาลตำบลบ้านใหม่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กรณีร้องเรียนด้วยตนเอง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777A83" w:rsidP="00777A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ช่องทางที่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4428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2783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ในวันและเวลาราชการ</w:t>
      </w:r>
    </w:p>
    <w:p w:rsidR="00777A83" w:rsidRPr="0036144B" w:rsidP="00777A83">
      <w:pPr>
        <w:spacing w:after="0"/>
        <w:rPr>
          <w:rFonts w:ascii="TH SarabunIT๙" w:hAnsi="TH SarabunIT๙" w:cs="TH SarabunIT๙"/>
          <w:b/>
          <w:bCs/>
          <w:kern w:val="2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ช่องทางที่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ทางเว็บไซต์ของหน่วยงาน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hyperlink r:id="rId8" w:history="1">
        <w:r w:rsidRPr="0036144B">
          <w:rPr>
            <w:rStyle w:val="Hyperlink"/>
            <w:rFonts w:ascii="TH SarabunIT๙" w:hAnsi="TH SarabunIT๙" w:cs="TH SarabunIT๙"/>
            <w:kern w:val="24"/>
            <w:sz w:val="32"/>
            <w:szCs w:val="32"/>
          </w:rPr>
          <w:t>www.tambonbanmai.go.th</w:t>
        </w:r>
      </w:hyperlink>
    </w:p>
    <w:p w:rsidR="00777A83" w:rsidP="00777A83">
      <w:pPr>
        <w:pStyle w:val="NormalWeb"/>
        <w:spacing w:before="0" w:beforeAutospacing="0" w:after="0" w:afterAutospacing="0"/>
        <w:rPr>
          <w:rFonts w:ascii="TH SarabunIT๙" w:hAnsi="TH SarabunIT๙" w:cs="TH SarabunIT๙"/>
          <w:color w:val="000000" w:themeColor="dark1"/>
          <w:kern w:val="24"/>
          <w:sz w:val="32"/>
          <w:szCs w:val="32"/>
          <w:lang w:val="en-US"/>
        </w:rPr>
      </w:pP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 w:themeColor="dark1"/>
          <w:kern w:val="24"/>
          <w:sz w:val="32"/>
          <w:szCs w:val="32"/>
          <w:cs/>
        </w:rPr>
        <w:tab/>
        <w:t xml:space="preserve">- </w:t>
      </w:r>
      <w:r w:rsidRPr="006D6EA4"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bidi="th-TH"/>
        </w:rPr>
        <w:t>ช่องทางที่</w:t>
      </w:r>
      <w:r w:rsidRPr="006D6EA4"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bidi="th-TH"/>
        </w:rPr>
        <w:t>ทาง</w:t>
      </w:r>
      <w:r w:rsidRPr="0036144B">
        <w:rPr>
          <w:rFonts w:ascii="TH SarabunIT๙" w:hAnsi="TH SarabunIT๙" w:cs="TH SarabunIT๙"/>
          <w:b/>
          <w:bCs/>
          <w:color w:val="000000" w:themeColor="dark1"/>
          <w:kern w:val="24"/>
          <w:sz w:val="32"/>
          <w:szCs w:val="32"/>
        </w:rPr>
        <w:t xml:space="preserve"> </w:t>
      </w:r>
      <w:r w:rsidRPr="0036144B">
        <w:rPr>
          <w:rFonts w:ascii="TH SarabunIT๙" w:hAnsi="TH SarabunIT๙" w:cs="TH SarabunIT๙"/>
          <w:color w:val="000000" w:themeColor="dark1"/>
          <w:kern w:val="24"/>
          <w:sz w:val="32"/>
          <w:szCs w:val="32"/>
        </w:rPr>
        <w:t>www.Facebook.com</w:t>
      </w:r>
      <w:r>
        <w:rPr>
          <w:rFonts w:cstheme="minorBidi" w:hint="cs"/>
          <w:sz w:val="32"/>
          <w:szCs w:val="32"/>
          <w:cs/>
        </w:rPr>
        <w:t xml:space="preserve"> </w:t>
      </w:r>
      <w:r>
        <w:rPr>
          <w:rFonts w:cstheme="minorBidi"/>
          <w:sz w:val="32"/>
          <w:szCs w:val="32"/>
        </w:rPr>
        <w:t xml:space="preserve"> </w:t>
      </w:r>
      <w:r w:rsidRPr="0036144B"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 w:bidi="th-TH"/>
        </w:rPr>
        <w:t>เทศบาลตำบลบ้านใหม่</w:t>
      </w:r>
    </w:p>
    <w:p w:rsidR="00777A83" w:rsidP="00777A83">
      <w:pPr>
        <w:pStyle w:val="NormalWeb"/>
        <w:spacing w:before="0" w:beforeAutospacing="0" w:after="200" w:afterAutospacing="0" w:line="276" w:lineRule="auto"/>
        <w:rPr>
          <w:rFonts w:ascii="TH SarabunIT๙" w:hAnsi="TH SarabunIT๙" w:cs="TH SarabunIT๙"/>
          <w:color w:val="000000" w:themeColor="dark1"/>
          <w:kern w:val="24"/>
          <w:sz w:val="32"/>
          <w:szCs w:val="32"/>
          <w:lang w:val="en-US"/>
        </w:rPr>
      </w:pPr>
      <w:r>
        <w:rPr>
          <w:rFonts w:ascii="TH SarabunIT๙" w:hAnsi="TH SarabunIT๙" w:cs="TH SarabunIT๙"/>
          <w:color w:val="000000" w:themeColor="dark1"/>
          <w:kern w:val="24"/>
          <w:sz w:val="32"/>
          <w:szCs w:val="32"/>
          <w:lang w:val="en-US"/>
        </w:rPr>
        <w:tab/>
      </w:r>
      <w:r>
        <w:rPr>
          <w:rFonts w:ascii="TH SarabunIT๙" w:hAnsi="TH SarabunIT๙" w:cs="TH SarabunIT๙"/>
          <w:color w:val="000000" w:themeColor="dark1"/>
          <w:kern w:val="24"/>
          <w:sz w:val="32"/>
          <w:szCs w:val="32"/>
          <w:lang w:val="en-US"/>
        </w:rPr>
        <w:tab/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/>
        </w:rPr>
        <w:tab/>
      </w:r>
      <w:r>
        <w:rPr>
          <w:rFonts w:ascii="TH SarabunIT๙" w:hAnsi="TH SarabunIT๙" w:cs="TH SarabunIT๙"/>
          <w:color w:val="000000" w:themeColor="dark1"/>
          <w:kern w:val="24"/>
          <w:sz w:val="32"/>
          <w:szCs w:val="32"/>
          <w:lang w:val="en-US"/>
        </w:rPr>
        <w:t xml:space="preserve">- 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 w:bidi="th-TH"/>
        </w:rPr>
        <w:t>ช่องทางที่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/>
        </w:rPr>
        <w:t xml:space="preserve"> 5 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 w:bidi="th-TH"/>
        </w:rPr>
        <w:t>ทางไปรษณีย์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 w:bidi="th-TH"/>
        </w:rPr>
        <w:t>ถึงเทศบาลตำบลบ้านใหม่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/>
        </w:rPr>
        <w:t xml:space="preserve"> 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 w:bidi="th-TH"/>
        </w:rPr>
        <w:t>เลขที่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/>
        </w:rPr>
        <w:t xml:space="preserve"> 446 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 w:bidi="th-TH"/>
        </w:rPr>
        <w:t>หมู่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/>
        </w:rPr>
        <w:t xml:space="preserve"> 5 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 w:bidi="th-TH"/>
        </w:rPr>
        <w:t>ตำบลบ้านใหม่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/>
        </w:rPr>
        <w:t xml:space="preserve">  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 w:bidi="th-TH"/>
        </w:rPr>
        <w:t>อำเภอเมืองนครราชสีมา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/>
        </w:rPr>
        <w:t xml:space="preserve">  </w:t>
      </w:r>
      <w:r>
        <w:rPr>
          <w:rFonts w:ascii="TH SarabunIT๙" w:hAnsi="TH SarabunIT๙" w:cs="TH SarabunIT๙" w:hint="cs"/>
          <w:color w:val="000000" w:themeColor="dark1"/>
          <w:kern w:val="24"/>
          <w:sz w:val="32"/>
          <w:szCs w:val="32"/>
          <w:cs/>
          <w:lang w:val="en-US" w:bidi="th-TH"/>
        </w:rPr>
        <w:t>จังหวัดนครราชสีมา</w:t>
      </w:r>
    </w:p>
    <w:p w:rsidR="00777A83" w:rsidRPr="0036144B" w:rsidP="00777A83">
      <w:pPr>
        <w:pStyle w:val="NormalWeb"/>
        <w:spacing w:before="0" w:beforeAutospacing="0" w:after="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36144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2.2  </w:t>
      </w:r>
      <w:r w:rsidRPr="0036144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วัตถุประสงค์</w:t>
      </w:r>
    </w:p>
    <w:p w:rsidR="00777A83" w:rsidP="00777A83">
      <w:pPr>
        <w:pStyle w:val="NormalWeb"/>
        <w:spacing w:before="0" w:beforeAutospacing="0" w:after="200" w:afterAutospacing="0"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เพื่อให้บุคลากรผู้เกี่ยวข้อง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หรือเจ้าหน้าที่ผู้รับผิดชอบสามารถนำไปเป็นกรอบแนวทางการดำเนินงานให้เกิดเป็นรูปธรรม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ติงานตามมาตรฐานกระบวนการจัดการเรื่องร้องเรียนด้านการทุจริตและประพฤติมิชอบได้อย่างมีประสิทธิภาพ</w:t>
      </w:r>
    </w:p>
    <w:p w:rsidR="00777A83" w:rsidP="00777A83">
      <w:pPr>
        <w:pStyle w:val="NormalWeb"/>
        <w:spacing w:before="0" w:beforeAutospacing="0" w:after="200" w:afterAutospacing="0" w:line="276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เพื่อให้มั่นใจว่ากระบวนการจัดการเรื่องร้องเรียนด้านการทุจริตและประพฤติมิชอบ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ใช้เป็นแนวทางการปฏิบัติงานตามขั้นตอนที่สอดคล้องกับข้อกำหนด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ระเบียบ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หลักเกณฑ์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และกฎหมายที่เกี่ยวข้องกับการรับเรื่องราวร้องทุกข์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อย่างครบถ้วนและมีประสิทธิภาพ</w:t>
      </w:r>
    </w:p>
    <w:p w:rsidR="00777A83" w:rsidRPr="0036144B" w:rsidP="00777A83">
      <w:pPr>
        <w:pStyle w:val="NormalWeb"/>
        <w:spacing w:before="0" w:beforeAutospacing="0" w:after="200" w:afterAutospacing="0" w:line="276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เพื่อพิทักษ์สิทธิของประชาชนและผู้ร้องเรียน</w:t>
      </w:r>
    </w:p>
    <w:p w:rsidR="00777A83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7A83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7A83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7A83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7A83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7A83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7A83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7A83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7A83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7A83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35B73" w:rsidRPr="00B172B8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72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บทที่</w:t>
      </w:r>
      <w:r w:rsidRPr="00B172B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3</w:t>
      </w:r>
    </w:p>
    <w:p w:rsidR="00D35B73" w:rsidRPr="00B172B8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172B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ระบบการจัดการเรื่องร้องเรียนการทุจริต</w:t>
      </w:r>
    </w:p>
    <w:p w:rsidR="00D35B73" w:rsidP="00D35B73">
      <w:pPr>
        <w:rPr>
          <w:rFonts w:ascii="TH SarabunIT๙" w:hAnsi="TH SarabunIT๙" w:cs="TH SarabunIT๙"/>
          <w:sz w:val="32"/>
          <w:szCs w:val="32"/>
        </w:rPr>
      </w:pPr>
    </w:p>
    <w:p w:rsidR="00D35B73" w:rsidRPr="00FF4E00" w:rsidP="00D35B73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F4E00">
        <w:rPr>
          <w:rFonts w:ascii="TH SarabunIT๙" w:hAnsi="TH SarabunIT๙" w:cs="TH SarabunIT๙"/>
          <w:b/>
          <w:bCs/>
          <w:sz w:val="32"/>
          <w:szCs w:val="32"/>
        </w:rPr>
        <w:t xml:space="preserve">3.1  </w:t>
      </w:r>
      <w:r w:rsidRPr="00FF4E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บทบาทหน้าที่รับผิดชอบของหน่วยงาน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บทบาทหน้าที่ในการดำเนินการเสริมสร้างความเข้มแข็งและเครือข่ายสำคัญในการขับเคลื่อนนโยบายและมาตรการ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ในการต่อต้านการทุจริตในหน่วยงาน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มีอำนาจหน้าที่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35B73" w:rsidP="00D35B73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จัดทำแผนปฏิบัติการป้องกันและปราบปรามการทุจริตของส่วนราชการ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ให้สอดคล้องกับ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172B8">
        <w:rPr>
          <w:rFonts w:ascii="TH SarabunIT๙" w:hAnsi="TH SarabunIT๙" w:cs="TH SarabunIT๙" w:hint="cs"/>
          <w:sz w:val="32"/>
          <w:szCs w:val="32"/>
          <w:cs/>
          <w:lang w:bidi="th-TH"/>
        </w:rPr>
        <w:t>ยุทธศาสตร์ว่าด้วยการ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ป้องกันและปราบปรามการทุจริตภาครัฐและนโยบายของรัฐบาลที่เกี่ยวข้อง</w:t>
      </w:r>
    </w:p>
    <w:p w:rsidR="00D35B73" w:rsidP="00D35B73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ประสาน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เร่งรัด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และกำกับในเจ้าหน้าที่ผู้เกี่ยวข้อง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ดำเนินการตามแผนปฏิบัติการป้องกัน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B172B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การทุจริต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ของหน่วยงาน</w:t>
      </w:r>
    </w:p>
    <w:p w:rsidR="00D35B73" w:rsidP="00D35B73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ดำเนินการเกี่ยวกับข้อร้องเรียนการทุจริต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การปฏิบัติหรือการละเว้นการปฏิบัติหน้าที่โดยมิ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4E00">
        <w:rPr>
          <w:rFonts w:ascii="TH SarabunIT๙" w:hAnsi="TH SarabunIT๙" w:cs="TH SarabunIT๙" w:hint="cs"/>
          <w:sz w:val="32"/>
          <w:szCs w:val="32"/>
          <w:cs/>
          <w:lang w:bidi="th-TH"/>
        </w:rPr>
        <w:t>ชอบของเจ้าหน้าที่ในหน่วยงาน</w:t>
      </w:r>
    </w:p>
    <w:p w:rsidR="00D35B73" w:rsidP="00D35B73">
      <w:pPr>
        <w:pStyle w:val="ListParagraph"/>
        <w:numPr>
          <w:ilvl w:val="0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ปฏิบัติงานร่วมกับ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หรือสนับสนุนการปฏิบัติของหน่วยงานที่เกี่ยวข้อง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หรือได้รับมอบหมายง</w:t>
      </w:r>
    </w:p>
    <w:p w:rsidR="00D35B73" w:rsidRPr="00FF4E00" w:rsidP="00D35B73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F4E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3.2 </w:t>
      </w:r>
      <w:r w:rsidRPr="00FF4E00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หลักเกณฑ์ในการรับเรื่องร้องเรียนการทุจริต</w:t>
      </w:r>
    </w:p>
    <w:p w:rsidR="00D35B73" w:rsidP="00D35B73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3.2.1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ใช้ถ้อยคำเบื้องต้น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และใช้ข้อความสุภาพ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</w:t>
      </w:r>
    </w:p>
    <w:p w:rsidR="00D35B73" w:rsidP="00D35B73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ของผู้ร้องเรียนชัดเจน</w:t>
      </w:r>
    </w:p>
    <w:p w:rsidR="00D35B73" w:rsidP="00D35B73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ของหนังสือร้องเรียน</w:t>
      </w:r>
    </w:p>
    <w:p w:rsidR="00D35B73" w:rsidP="00D35B73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ข้อเท็จจริง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หรือพฤติการณ์ของเรื่องที่ร้องเรียน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ปรากฏอย่างชัดเจนว่ามีมูล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ข้อเท็จจริง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เกี่ยวกับการทุจริตของเจ้าหน้าที่หรือหน่วยงาน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ชัดเจนเพียงพอที่สามารถดำเนินการสืบสวนหรือสอบสวนได้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ระบุพยานเอกสาร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พยานวัตถุและพยานบุคคล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ถ้ามี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3.2.2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ต้องเป็นเรื่องจริงที่มีมูลเหตุ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มิได้หวังสร้างกระแสหรือสร้างข่าวที่เสียหายต่อบุคคลอื่นหรือหน่วยงานที่เกี่ยวข้อง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3.2.3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เป็นเรื่องที่ผู้ร้องเรียนได้รับความไม่ชอบธรรม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อันเนื่องมาจากการปฏิบัติหน้าที่ต่าง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ของเจ้าหน้าที่สำนักงานเทศบาลตำบลบ้านใหม่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3.2.4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ไม่เป็นคำร้องเรียนที่เข้าลักษณะดังต่อไปนี้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คำร้องเรียน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ที่เข้าสู่กระบวนยุติธรรมแล้ว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หรือเป็นเรื่องที่ศาลได้มีคำพิพากษาหรือคำสั่งถึงที่สุดแล้ว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คำร้องเรียนที่เกิดจากการโต้แย้งสิทธิระหว่างบุคคลต่อบุคคลด้วยกัน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นอกเหนือจากหลักเกณฑ์ดังกล่าวแล้ว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ให้อยู่ในดุลพินิจของผู้บริหารท้องถิ่น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ว่าจะรับไว้พิจารณาหรือไม่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เป็นเรื่องเฉพาะกรณีไป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RPr="00586F07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6F0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บทที่</w:t>
      </w:r>
      <w:r w:rsidRPr="00586F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4</w:t>
      </w:r>
    </w:p>
    <w:p w:rsidR="00D35B73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86F0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ขั้นตอนการปฏิบัติงาน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D35B73" w:rsidRPr="00B35F7F" w:rsidP="00D35B73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4.1 </w:t>
      </w:r>
      <w:r w:rsidRPr="00B35F7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หน่วยงานที่รับผิดชอบ</w:t>
      </w:r>
      <w:r w:rsidRPr="00B35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35F7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งานนิติการ</w:t>
      </w:r>
      <w:r w:rsidRPr="00B35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B35F7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สำนักปลัดเทศบาลตำบลบ้านใหม่</w:t>
      </w:r>
    </w:p>
    <w:p w:rsidR="00D35B73" w:rsidRPr="00B35F7F" w:rsidP="00D35B73">
      <w:pPr>
        <w:spacing w:after="0" w:line="240" w:lineRule="auto"/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4.2 </w:t>
      </w:r>
      <w:r w:rsidRPr="00B35F7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กระบวนการจัดการเรื่องร้องเรียนการทุจริต</w:t>
      </w:r>
    </w:p>
    <w:p w:rsidR="00D35B73" w:rsidRPr="00B35F7F" w:rsidP="00D35B73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35F7F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ผู้ร้องเรียนยื่นเรื่องร้องเรียนผ่านทางช่องทางต่าง</w:t>
      </w:r>
      <w:r w:rsidRPr="00B35F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5F7F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B35F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5F7F">
        <w:rPr>
          <w:rFonts w:ascii="TH SarabunIT๙" w:hAnsi="TH SarabunIT๙" w:cs="TH SarabunIT๙" w:hint="cs"/>
          <w:sz w:val="32"/>
          <w:szCs w:val="32"/>
          <w:cs/>
          <w:lang w:bidi="th-TH"/>
        </w:rPr>
        <w:t>ของเทศบาลตำบลบ้านใหม่</w:t>
      </w:r>
      <w:r w:rsidRPr="00B35F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35F7F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โดยให้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F07"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ผู้เกี่ยวข้องดำเนินการตามขั้นตอน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35B73" w:rsidP="00D35B73">
      <w:pPr>
        <w:pStyle w:val="ListParagraph"/>
        <w:numPr>
          <w:ilvl w:val="2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86F07"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เจ้าหน้าที่รับเรื่องร้องเรียนการทุจริตตามช่องทางต่า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35B73" w:rsidP="00D35B73">
      <w:pPr>
        <w:pStyle w:val="ListParagraph"/>
        <w:numPr>
          <w:ilvl w:val="2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เจ้าหน้าที่ประสานหน่วยงานที่เกี่ยวข้องดำเนินการตรวจสอบข้อเท็จจริง</w:t>
      </w:r>
    </w:p>
    <w:p w:rsidR="00D35B73" w:rsidP="00D35B73">
      <w:pPr>
        <w:pStyle w:val="ListParagraph"/>
        <w:numPr>
          <w:ilvl w:val="2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เจ้าหน้าที่ดำเนินการตรวจสอบข้อเท็จจริง</w:t>
      </w:r>
    </w:p>
    <w:p w:rsidR="00D35B73" w:rsidP="00D35B73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กรณีเรื่องยุติ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ให้แจ้งผลให้ผู้ร้องเรียนทราบภายใน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</w:t>
      </w:r>
    </w:p>
    <w:p w:rsidR="00D35B73" w:rsidP="00D35B73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กรณีเรื่องไม่ยุติ</w:t>
      </w:r>
    </w:p>
    <w:p w:rsidR="00D35B73" w:rsidP="00D35B73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ให้ตั้งคณะกรรมการสอบข้อเท็จจริง</w:t>
      </w:r>
    </w:p>
    <w:p w:rsidR="00D35B73" w:rsidP="00D35B73">
      <w:pPr>
        <w:pStyle w:val="ListParagraph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แจ้งการดำเนินงานให้ผู้ร้องเรียนทราบเบื้องต้น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</w:t>
      </w:r>
    </w:p>
    <w:p w:rsidR="00D35B73" w:rsidRPr="00B35F7F" w:rsidP="00D35B73">
      <w:pPr>
        <w:pStyle w:val="ListParagraph"/>
        <w:numPr>
          <w:ilvl w:val="2"/>
          <w:numId w:val="1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35F7F"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เจ้าหน้าที่จัดทำรายงานสรุปผลเรื่องร้องเรียนการทุจริตเสนอผู้บริหาร</w:t>
      </w:r>
    </w:p>
    <w:p w:rsidR="00D35B73" w:rsidRPr="00B35F7F" w:rsidP="00D35B73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35F7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4.3 </w:t>
      </w:r>
      <w:r w:rsidRPr="00B35F7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การบันทึกเรื่องร้องเรียน</w:t>
      </w:r>
    </w:p>
    <w:p w:rsidR="00D35B73" w:rsidP="00D35B73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4.3.1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กรอกแบบฟอร์มบันทึกเรื่องร้องเรียน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โดยมีรายละเอียด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ที่อยู่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หมายเลข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โทรศัพท์ติดต่อ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เรื่องร้องเรียน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และสถานที่เกิดเหตุรวมถึงสาเหตุ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4.3.2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ทุกช่องทางที่มีการร้องเรียน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เจ้าหน้าที่ต้องบันทึกข้อร้องเรียนลงสมุดบันทึกข้อร้องเรียน</w:t>
      </w:r>
    </w:p>
    <w:p w:rsidR="00D35B73" w:rsidRPr="0022413F" w:rsidP="00D35B7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22413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4.4 </w:t>
      </w:r>
      <w:r w:rsidRPr="0022413F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การติดตามแก้ไขปัญหาเรื่องร้องเรียน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ให้หน่วยงานหรือเจ้าหน้าที่ผู้เกี่ยวข้องรายงานผลการดำเนินการให้คณะกรรมการร้องเรียนการทุจริต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ภายใน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15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วันทำการ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เพื่อดำเนินการแจ้งให้ผู้ร้องเรียนทราบ</w:t>
      </w:r>
    </w:p>
    <w:p w:rsidR="00D35B73" w:rsidRPr="00627F68" w:rsidP="00D35B7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627F6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4.5 </w:t>
      </w:r>
      <w:r w:rsidRPr="00627F6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การรายงานผลการดำเนินงานให้ผู้บริหารทราบ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รวบรวมข้อมูล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และรายงานสรุปการดำเนินการเรื่องร้องเรียนการทุจริตให้ผู้บริหารทราบ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รายงานเรื่องร้องเรียนหลังจากสิ้นปีงบประมาณ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เพื่อดำเนินการจัดทำข้อมูลเชิงสถิติเรื่องร้องเรียนการทุจริตประจำปี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RPr="00E556B4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56B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บทที่</w:t>
      </w:r>
      <w:r w:rsidRPr="00E556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5</w:t>
      </w:r>
    </w:p>
    <w:p w:rsidR="00D35B73" w:rsidRPr="00E556B4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556B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ช่องทางการรับเรื่องร้องเรียนการทุจริต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3823"/>
        <w:gridCol w:w="3685"/>
        <w:gridCol w:w="1815"/>
      </w:tblGrid>
      <w:tr w:rsidTr="00B6582B">
        <w:tblPrEx>
          <w:tblW w:w="0" w:type="auto"/>
          <w:tblLook w:val="04A0"/>
        </w:tblPrEx>
        <w:tc>
          <w:tcPr>
            <w:tcW w:w="3823" w:type="dxa"/>
          </w:tcPr>
          <w:p w:rsidR="00D35B73" w:rsidRPr="00E556B4" w:rsidP="00B658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56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ช่องทางการร้องเรียน</w:t>
            </w:r>
          </w:p>
        </w:tc>
        <w:tc>
          <w:tcPr>
            <w:tcW w:w="3685" w:type="dxa"/>
          </w:tcPr>
          <w:p w:rsidR="00D35B73" w:rsidRPr="00E556B4" w:rsidP="00B658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56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ความถี่ในการตรวจสอบช่องทาง</w:t>
            </w:r>
          </w:p>
        </w:tc>
        <w:tc>
          <w:tcPr>
            <w:tcW w:w="1815" w:type="dxa"/>
          </w:tcPr>
          <w:p w:rsidR="00D35B73" w:rsidRPr="00E556B4" w:rsidP="00B6582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556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Tr="00B6582B">
        <w:tblPrEx>
          <w:tblW w:w="0" w:type="auto"/>
          <w:tblLook w:val="04A0"/>
        </w:tblPrEx>
        <w:tc>
          <w:tcPr>
            <w:tcW w:w="3823" w:type="dxa"/>
          </w:tcPr>
          <w:p w:rsidR="00D35B73" w:rsidP="00B6582B">
            <w:pPr>
              <w:pStyle w:val="ListParagraph"/>
              <w:numPr>
                <w:ilvl w:val="0"/>
                <w:numId w:val="4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งานนิติการ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สำนักปลัดเทศบาลตำบลบ้านใหม่</w:t>
            </w:r>
          </w:p>
          <w:p w:rsidR="00D35B73" w:rsidRPr="00A938DB" w:rsidP="00B6582B">
            <w:pPr>
              <w:pStyle w:val="ListParagraph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กรณีร้องเรียนด้วยตนเอง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3685" w:type="dxa"/>
          </w:tcPr>
          <w:p w:rsidR="00D35B73" w:rsidP="00B65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815" w:type="dxa"/>
          </w:tcPr>
          <w:p w:rsidR="00D35B73" w:rsidP="00B658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เว้นวันหยุดราชการ</w:t>
            </w:r>
          </w:p>
        </w:tc>
      </w:tr>
      <w:tr w:rsidTr="00B6582B">
        <w:tblPrEx>
          <w:tblW w:w="0" w:type="auto"/>
          <w:tblLook w:val="04A0"/>
        </w:tblPrEx>
        <w:tc>
          <w:tcPr>
            <w:tcW w:w="3823" w:type="dxa"/>
          </w:tcPr>
          <w:p w:rsidR="00D35B73" w:rsidRPr="00A938DB" w:rsidP="00B6582B">
            <w:pPr>
              <w:pStyle w:val="ListParagraph"/>
              <w:numPr>
                <w:ilvl w:val="0"/>
                <w:numId w:val="4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ทางโทรศัพท์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0-4428-2783</w:t>
            </w:r>
          </w:p>
        </w:tc>
        <w:tc>
          <w:tcPr>
            <w:tcW w:w="3685" w:type="dxa"/>
          </w:tcPr>
          <w:p w:rsidR="00D35B73" w:rsidP="00B65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815" w:type="dxa"/>
          </w:tcPr>
          <w:p w:rsidR="00D35B73" w:rsidP="00B6582B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เว้นวันหยุดราชการ</w:t>
            </w:r>
          </w:p>
        </w:tc>
      </w:tr>
      <w:tr w:rsidTr="00B6582B">
        <w:tblPrEx>
          <w:tblW w:w="0" w:type="auto"/>
          <w:tblLook w:val="04A0"/>
        </w:tblPrEx>
        <w:tc>
          <w:tcPr>
            <w:tcW w:w="3823" w:type="dxa"/>
          </w:tcPr>
          <w:p w:rsidR="00D35B73" w:rsidP="00B6582B">
            <w:pPr>
              <w:pStyle w:val="ListParagraph"/>
              <w:numPr>
                <w:ilvl w:val="0"/>
                <w:numId w:val="4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เว๊ปไซต์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ของหน่วยงาน</w:t>
            </w:r>
          </w:p>
          <w:p w:rsidR="00D35B73" w:rsidRPr="00A938DB" w:rsidP="00B6582B">
            <w:pPr>
              <w:pStyle w:val="ListParagraph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www.tambonbanmai.com/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เทศบาลตำบลบ้านใหม่</w:t>
            </w:r>
          </w:p>
        </w:tc>
        <w:tc>
          <w:tcPr>
            <w:tcW w:w="3685" w:type="dxa"/>
          </w:tcPr>
          <w:p w:rsidR="00D35B73" w:rsidP="00B6582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815" w:type="dxa"/>
          </w:tcPr>
          <w:p w:rsidR="00D35B73" w:rsidP="00B65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Tr="00B6582B">
        <w:tblPrEx>
          <w:tblW w:w="0" w:type="auto"/>
          <w:tblLook w:val="04A0"/>
        </w:tblPrEx>
        <w:tc>
          <w:tcPr>
            <w:tcW w:w="3823" w:type="dxa"/>
          </w:tcPr>
          <w:p w:rsidR="00D35B73" w:rsidRPr="00A938DB" w:rsidP="00B6582B">
            <w:pPr>
              <w:pStyle w:val="ListParagraph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hyperlink r:id="rId9" w:history="1">
              <w:r w:rsidRPr="00A938DB">
                <w:rPr>
                  <w:rStyle w:val="Hyperlink"/>
                  <w:rFonts w:ascii="TH SarabunIT๙" w:hAnsi="TH SarabunIT๙" w:cs="TH SarabunIT๙"/>
                  <w:color w:val="auto"/>
                  <w:sz w:val="32"/>
                  <w:szCs w:val="32"/>
                </w:rPr>
                <w:t>www.facebook.com/</w:t>
              </w:r>
              <w:r w:rsidRPr="00A938DB">
                <w:rPr>
                  <w:rStyle w:val="Hyperlink"/>
                  <w:rFonts w:ascii="TH SarabunIT๙" w:hAnsi="TH SarabunIT๙" w:cs="TH SarabunIT๙" w:hint="cs"/>
                  <w:color w:val="auto"/>
                  <w:sz w:val="32"/>
                  <w:szCs w:val="32"/>
                  <w:u w:val="none"/>
                  <w:cs/>
                  <w:lang w:bidi="th-TH"/>
                </w:rPr>
                <w:t>เทศบาล</w:t>
              </w:r>
            </w:hyperlink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ตำบลบ้านใหม่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685" w:type="dxa"/>
          </w:tcPr>
          <w:p w:rsidR="00D35B73" w:rsidP="00B65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815" w:type="dxa"/>
          </w:tcPr>
          <w:p w:rsidR="00D35B73" w:rsidP="00B65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Tr="00B6582B">
        <w:tblPrEx>
          <w:tblW w:w="0" w:type="auto"/>
          <w:tblLook w:val="04A0"/>
        </w:tblPrEx>
        <w:tc>
          <w:tcPr>
            <w:tcW w:w="3823" w:type="dxa"/>
          </w:tcPr>
          <w:p w:rsidR="00D35B73" w:rsidRPr="00A938DB" w:rsidP="00B6582B">
            <w:pPr>
              <w:pStyle w:val="ListParagraph"/>
              <w:numPr>
                <w:ilvl w:val="0"/>
                <w:numId w:val="4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ร้องเรียนผ่านตู้ไปรษณีย์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ถึงสำนักงานเทศบาลตำบลบ้านใหม่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เลขที่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446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หมู่ที่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บ้านใหม่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อำเภอเมืองนครราชสีมา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30000</w:t>
            </w:r>
          </w:p>
        </w:tc>
        <w:tc>
          <w:tcPr>
            <w:tcW w:w="3685" w:type="dxa"/>
          </w:tcPr>
          <w:p w:rsidR="00D35B73" w:rsidP="00B65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815" w:type="dxa"/>
          </w:tcPr>
          <w:p w:rsidR="00D35B73" w:rsidP="00B658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RPr="00743082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30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บทที่</w:t>
      </w:r>
      <w:r w:rsidRPr="007430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6</w:t>
      </w:r>
    </w:p>
    <w:p w:rsidR="00D35B73" w:rsidRPr="00743082" w:rsidP="00D35B7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43082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หนังสือร้องเรียนการทุจริตและประพฤติมิชอบของข้าราชการ</w:t>
      </w:r>
    </w:p>
    <w:p w:rsidR="00D35B73" w:rsidP="00D35B7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  <w:r w:rsidRPr="007503D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377190</wp:posOffset>
                </wp:positionV>
                <wp:extent cx="6149340" cy="1783080"/>
                <wp:effectExtent l="0" t="0" r="22860" b="26670"/>
                <wp:wrapSquare wrapText="bothSides"/>
                <wp:docPr id="217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9340" cy="178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B73" w:rsidP="00D35B73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503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*</w:t>
                            </w:r>
                            <w:r w:rsidRPr="007503DC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หมายเลขบัตรประจำประชาชน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</w:t>
                            </w:r>
                          </w:p>
                          <w:p w:rsidR="00D35B73" w:rsidP="00D35B73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ชื่อผู้ร้องเรียน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</w:t>
                            </w:r>
                          </w:p>
                          <w:p w:rsidR="00D35B73" w:rsidP="00D35B73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นามสกุล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  <w:p w:rsidR="00D35B73" w:rsidP="00D35B73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จังหวัด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</w:t>
                            </w:r>
                          </w:p>
                          <w:p w:rsidR="00D35B73" w:rsidRPr="007503DC" w:rsidP="00D35B73">
                            <w:pPr>
                              <w:spacing w:line="240" w:lineRule="auto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E-mail………………………………………………………………………………………………..………………………..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59" type="#_x0000_t202" style="width:484.2pt;height:140.4pt;margin-top:29.7pt;margin-left:433pt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>
                <v:textbox>
                  <w:txbxContent>
                    <w:p w:rsidR="00D35B73" w:rsidP="00D35B73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503DC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*</w:t>
                      </w:r>
                      <w:r w:rsidRPr="007503DC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หมายเลขบัตรประจำประชาชน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</w:t>
                      </w:r>
                    </w:p>
                    <w:p w:rsidR="00D35B73" w:rsidP="00D35B73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ชื่อผู้ร้องเรียน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</w:t>
                      </w:r>
                    </w:p>
                    <w:p w:rsidR="00D35B73" w:rsidP="00D35B73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นามสกุล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  <w:p w:rsidR="00D35B73" w:rsidP="00D35B73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จังหวัด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...............................................................</w:t>
                      </w:r>
                    </w:p>
                    <w:p w:rsidR="00D35B73" w:rsidRPr="007503DC" w:rsidP="00D35B73">
                      <w:pPr>
                        <w:spacing w:line="240" w:lineRule="auto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E-mail………………………………………………………………………………………………..………………………..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.................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ศ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ข้อกล่าวหา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ข้อร้องเรียน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รายละเอียด</w:t>
      </w:r>
      <w:r>
        <w:rPr>
          <w:rFonts w:ascii="TH SarabunIT๙" w:hAnsi="TH SarabunIT๙" w:cs="TH SarabunIT๙"/>
          <w:sz w:val="32"/>
          <w:szCs w:val="32"/>
        </w:rPr>
        <w:t>::……………………………………………………………………………………………………………………………………………..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เดือน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หรือช่วงเวลาที่เกิดเหตุ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เหตุการณ์โดยย่อ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ผู้เกี่ยวข้องกับการกระทำทุจริต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8102E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468630</wp:posOffset>
                </wp:positionV>
                <wp:extent cx="5882640" cy="807720"/>
                <wp:effectExtent l="0" t="0" r="22860" b="11430"/>
                <wp:wrapSquare wrapText="bothSides"/>
                <wp:docPr id="2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B73" w:rsidP="00D35B7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8102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*</w:t>
                            </w:r>
                            <w:r w:rsidRPr="00A8102E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ผู้ที่สามารถให้ข้อมูล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เพิ่มเติมได้ชื่อ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สกุล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</w:t>
                            </w:r>
                          </w:p>
                          <w:p w:rsidR="00D35B73" w:rsidP="00D35B7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หน่วยงาน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…………………………………………………….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หมายเลขโทรศัพท์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</w:t>
                            </w:r>
                          </w:p>
                          <w:p w:rsidR="00D35B73" w:rsidRPr="00A8102E" w:rsidP="00D35B7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width:463.2pt;height:63.6pt;margin-top:36.9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1312">
                <v:textbox>
                  <w:txbxContent>
                    <w:p w:rsidR="00D35B73" w:rsidP="00D35B7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8102E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*</w:t>
                      </w:r>
                      <w:r w:rsidRPr="00A8102E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  <w:t>ผู้ที่สามารถให้ข้อมูล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เพิ่มเติมได้ชื่อ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สกุล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</w:t>
                      </w:r>
                    </w:p>
                    <w:p w:rsidR="00D35B73" w:rsidP="00D35B7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หน่วยงาน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…………………………………………………….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หมายเลขโทรศัพท์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..............................................................</w:t>
                      </w:r>
                    </w:p>
                    <w:p w:rsidR="00D35B73" w:rsidRPr="00A8102E" w:rsidP="00D35B7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*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สถานที่ติดต่อกลับ</w:t>
      </w:r>
      <w:r>
        <w:rPr>
          <w:rFonts w:ascii="TH SarabunIT๙" w:hAnsi="TH SarabunIT๙" w:cs="TH SarabunIT๙"/>
          <w:sz w:val="32"/>
          <w:szCs w:val="32"/>
        </w:rPr>
        <w:t>::………………………………………………………………………………………………………………………………….</w:t>
      </w:r>
    </w:p>
    <w:p w:rsidR="00D35B73" w:rsidP="00D35B73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……………………………………………………………………………………………………………………………………………………………….</w:t>
      </w:r>
    </w:p>
    <w:p w:rsidR="00B469F5" w:rsidRPr="00777A83" w:rsidP="00777A8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**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ข้อมูลเกี่ยวกับ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</w:t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สกุล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หมายเลขโทรศัพท์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อีเมล์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และสถานที่ติดต่อกลับ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จะถูกจัดเก็บเป็นความลับ</w:t>
      </w:r>
    </w:p>
    <w:sectPr w:rsidSect="00B172B8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0997FC1"/>
    <w:multiLevelType w:val="hybridMultilevel"/>
    <w:tmpl w:val="7FE4C482"/>
    <w:lvl w:ilvl="0">
      <w:start w:val="4"/>
      <w:numFmt w:val="bullet"/>
      <w:lvlText w:val="-"/>
      <w:lvlJc w:val="left"/>
      <w:pPr>
        <w:ind w:left="2520" w:hanging="360"/>
      </w:pPr>
      <w:rPr>
        <w:rFonts w:ascii="TH SarabunIT๙" w:hAnsi="TH SarabunIT๙" w:eastAsiaTheme="minorHAnsi" w:cs="TH SarabunIT๙" w:hint="default"/>
      </w:rPr>
    </w:lvl>
    <w:lvl w:ilvl="1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5E4C6356"/>
    <w:multiLevelType w:val="hybridMultilevel"/>
    <w:tmpl w:val="2C9CD450"/>
    <w:lvl w:ilvl="0">
      <w:start w:val="1"/>
      <w:numFmt w:val="decimal"/>
      <w:lvlText w:val="%1)"/>
      <w:lvlJc w:val="left"/>
      <w:pPr>
        <w:ind w:left="28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3600" w:hanging="360"/>
      </w:pPr>
    </w:lvl>
    <w:lvl w:ilvl="2" w:tentative="1">
      <w:start w:val="1"/>
      <w:numFmt w:val="lowerRoman"/>
      <w:lvlText w:val="%3."/>
      <w:lvlJc w:val="right"/>
      <w:pPr>
        <w:ind w:left="4320" w:hanging="180"/>
      </w:pPr>
    </w:lvl>
    <w:lvl w:ilvl="3" w:tentative="1">
      <w:start w:val="1"/>
      <w:numFmt w:val="decimal"/>
      <w:lvlText w:val="%4."/>
      <w:lvlJc w:val="left"/>
      <w:pPr>
        <w:ind w:left="5040" w:hanging="360"/>
      </w:pPr>
    </w:lvl>
    <w:lvl w:ilvl="4" w:tentative="1">
      <w:start w:val="1"/>
      <w:numFmt w:val="lowerLetter"/>
      <w:lvlText w:val="%5."/>
      <w:lvlJc w:val="left"/>
      <w:pPr>
        <w:ind w:left="5760" w:hanging="360"/>
      </w:pPr>
    </w:lvl>
    <w:lvl w:ilvl="5" w:tentative="1">
      <w:start w:val="1"/>
      <w:numFmt w:val="lowerRoman"/>
      <w:lvlText w:val="%6."/>
      <w:lvlJc w:val="right"/>
      <w:pPr>
        <w:ind w:left="6480" w:hanging="180"/>
      </w:pPr>
    </w:lvl>
    <w:lvl w:ilvl="6" w:tentative="1">
      <w:start w:val="1"/>
      <w:numFmt w:val="decimal"/>
      <w:lvlText w:val="%7."/>
      <w:lvlJc w:val="left"/>
      <w:pPr>
        <w:ind w:left="7200" w:hanging="360"/>
      </w:pPr>
    </w:lvl>
    <w:lvl w:ilvl="7" w:tentative="1">
      <w:start w:val="1"/>
      <w:numFmt w:val="lowerLetter"/>
      <w:lvlText w:val="%8."/>
      <w:lvlJc w:val="left"/>
      <w:pPr>
        <w:ind w:left="7920" w:hanging="360"/>
      </w:pPr>
    </w:lvl>
    <w:lvl w:ilvl="8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600B4C75"/>
    <w:multiLevelType w:val="hybridMultilevel"/>
    <w:tmpl w:val="7A9C4E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A72DE9"/>
    <w:multiLevelType w:val="multilevel"/>
    <w:tmpl w:val="744C207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B73"/>
    <w:rsid w:val="001E483C"/>
    <w:rsid w:val="0022413F"/>
    <w:rsid w:val="0036144B"/>
    <w:rsid w:val="003D7AD0"/>
    <w:rsid w:val="00586F07"/>
    <w:rsid w:val="00627F68"/>
    <w:rsid w:val="006D6EA4"/>
    <w:rsid w:val="006F51C0"/>
    <w:rsid w:val="00743082"/>
    <w:rsid w:val="007503DC"/>
    <w:rsid w:val="00777A83"/>
    <w:rsid w:val="00785C19"/>
    <w:rsid w:val="00827E2F"/>
    <w:rsid w:val="009A0413"/>
    <w:rsid w:val="00A8102E"/>
    <w:rsid w:val="00A938DB"/>
    <w:rsid w:val="00B172B8"/>
    <w:rsid w:val="00B35F7F"/>
    <w:rsid w:val="00B469F5"/>
    <w:rsid w:val="00B6582B"/>
    <w:rsid w:val="00BC2369"/>
    <w:rsid w:val="00C64FA2"/>
    <w:rsid w:val="00D137B6"/>
    <w:rsid w:val="00D35B73"/>
    <w:rsid w:val="00E556B4"/>
    <w:rsid w:val="00FF4E00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CB8C48C-D1FD-486D-BD7F-6047E915C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5B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5B73"/>
    <w:pPr>
      <w:ind w:left="720"/>
      <w:contextualSpacing/>
    </w:pPr>
  </w:style>
  <w:style w:type="table" w:styleId="TableGrid">
    <w:name w:val="Table Grid"/>
    <w:basedOn w:val="TableNormal"/>
    <w:uiPriority w:val="39"/>
    <w:rsid w:val="00D35B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35B7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77A83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tif" /><Relationship Id="rId6" Type="http://schemas.openxmlformats.org/officeDocument/2006/relationships/image" Target="media/image3.jpeg" /><Relationship Id="rId7" Type="http://schemas.openxmlformats.org/officeDocument/2006/relationships/image" Target="media/image4.tif" /><Relationship Id="rId8" Type="http://schemas.openxmlformats.org/officeDocument/2006/relationships/hyperlink" Target="http://www.tambonbanmai.go.th" TargetMode="External" /><Relationship Id="rId9" Type="http://schemas.openxmlformats.org/officeDocument/2006/relationships/hyperlink" Target="http://www.facebook.com/&#3648;&#3607;&#3624;&#3610;&#3634;&#3621;" TargetMode="External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1393</Words>
  <Characters>7943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2022-04-22T08:08:00Z</dcterms:created>
  <dcterms:modified xsi:type="dcterms:W3CDTF">2022-04-22T08:08:00Z</dcterms:modified>
</cp:coreProperties>
</file>